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12CE" w14:textId="77777777" w:rsidR="00B07EA8" w:rsidRDefault="00B07EA8" w:rsidP="004877E6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  <w:b/>
        </w:rPr>
      </w:pPr>
    </w:p>
    <w:p w14:paraId="47E8A9CA" w14:textId="77777777" w:rsidR="00B443DB" w:rsidRDefault="00B443DB" w:rsidP="004877E6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  <w:b/>
        </w:rPr>
      </w:pPr>
    </w:p>
    <w:p w14:paraId="7D7EEF37" w14:textId="522D2BC5" w:rsidR="0042087B" w:rsidRDefault="00337113" w:rsidP="0042087B">
      <w:pPr>
        <w:spacing w:line="276" w:lineRule="auto"/>
        <w:ind w:left="426" w:right="-142"/>
        <w:jc w:val="center"/>
        <w:rPr>
          <w:rFonts w:ascii="Avenir Next Condensed Medium" w:hAnsi="Avenir Next Condensed Medium" w:cs="Arial"/>
          <w:b/>
        </w:rPr>
      </w:pPr>
      <w:r>
        <w:rPr>
          <w:rFonts w:ascii="Avenir Next Condensed Medium" w:hAnsi="Avenir Next Condensed Medium" w:cs="Arial"/>
          <w:b/>
        </w:rPr>
        <w:t xml:space="preserve">“Books must become priority gifts, not chocolates,” says Ms. </w:t>
      </w:r>
      <w:proofErr w:type="spellStart"/>
      <w:r>
        <w:rPr>
          <w:rFonts w:ascii="Avenir Next Condensed Medium" w:hAnsi="Avenir Next Condensed Medium" w:cs="Arial"/>
          <w:b/>
        </w:rPr>
        <w:t>Bongiwe</w:t>
      </w:r>
      <w:proofErr w:type="spellEnd"/>
      <w:r>
        <w:rPr>
          <w:rFonts w:ascii="Avenir Next Condensed Medium" w:hAnsi="Avenir Next Condensed Medium" w:cs="Arial"/>
          <w:b/>
        </w:rPr>
        <w:t xml:space="preserve"> </w:t>
      </w:r>
      <w:proofErr w:type="spellStart"/>
      <w:r>
        <w:rPr>
          <w:rFonts w:ascii="Avenir Next Condensed Medium" w:hAnsi="Avenir Next Condensed Medium" w:cs="Arial"/>
          <w:b/>
        </w:rPr>
        <w:t>Mbinqo</w:t>
      </w:r>
      <w:proofErr w:type="spellEnd"/>
      <w:r>
        <w:rPr>
          <w:rFonts w:ascii="Avenir Next Condensed Medium" w:hAnsi="Avenir Next Condensed Medium" w:cs="Arial"/>
          <w:b/>
        </w:rPr>
        <w:t xml:space="preserve"> </w:t>
      </w:r>
      <w:proofErr w:type="spellStart"/>
      <w:r>
        <w:rPr>
          <w:rFonts w:ascii="Avenir Next Condensed Medium" w:hAnsi="Avenir Next Condensed Medium" w:cs="Arial"/>
          <w:b/>
        </w:rPr>
        <w:t>Gigaba</w:t>
      </w:r>
      <w:proofErr w:type="spellEnd"/>
      <w:r>
        <w:rPr>
          <w:rFonts w:ascii="Avenir Next Condensed Medium" w:hAnsi="Avenir Next Condensed Medium" w:cs="Arial"/>
          <w:b/>
        </w:rPr>
        <w:t xml:space="preserve">, MEC Sport, Arts and Culture in the Northern Cape </w:t>
      </w:r>
    </w:p>
    <w:p w14:paraId="7B0B21CF" w14:textId="77777777" w:rsidR="008F6F3C" w:rsidRDefault="008F6F3C" w:rsidP="00B34119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</w:p>
    <w:p w14:paraId="1A44BE01" w14:textId="6AAF070B" w:rsidR="00840AC0" w:rsidRDefault="00337113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 w:rsidRPr="00337113">
        <w:rPr>
          <w:rFonts w:ascii="Avenir Next Condensed Medium" w:hAnsi="Avenir Next Condensed Medium" w:cs="Arial"/>
          <w:i/>
        </w:rPr>
        <w:t>Kimberley, South Africa</w:t>
      </w:r>
      <w:r>
        <w:rPr>
          <w:rFonts w:ascii="Avenir Next Condensed Medium" w:hAnsi="Avenir Next Condensed Medium" w:cs="Arial"/>
        </w:rPr>
        <w:t xml:space="preserve"> (08 Sept. 2016) -- </w:t>
      </w:r>
      <w:r w:rsidR="00BE2DC1">
        <w:rPr>
          <w:rFonts w:ascii="Avenir Next Condensed Medium" w:hAnsi="Avenir Next Condensed Medium" w:cs="Arial"/>
        </w:rPr>
        <w:t xml:space="preserve">Day 4 of National Book Week filled the William Humphreys Art Gallery in Kimberley </w:t>
      </w:r>
      <w:r w:rsidR="00840AC0">
        <w:rPr>
          <w:rFonts w:ascii="Avenir Next Condensed Medium" w:hAnsi="Avenir Next Condensed Medium" w:cs="Arial"/>
        </w:rPr>
        <w:t xml:space="preserve">with an energetic line-up of activities, which ranged from storytelling sessions by </w:t>
      </w:r>
      <w:proofErr w:type="spellStart"/>
      <w:r w:rsidR="00840AC0">
        <w:rPr>
          <w:rFonts w:ascii="Avenir Next Condensed Medium" w:hAnsi="Avenir Next Condensed Medium" w:cs="Arial"/>
        </w:rPr>
        <w:t>Kwesukela</w:t>
      </w:r>
      <w:proofErr w:type="spellEnd"/>
      <w:r w:rsidR="00840AC0">
        <w:rPr>
          <w:rFonts w:ascii="Avenir Next Condensed Medium" w:hAnsi="Avenir Next Condensed Medium" w:cs="Arial"/>
        </w:rPr>
        <w:t xml:space="preserve"> and a </w:t>
      </w:r>
      <w:r w:rsidR="008F406F">
        <w:rPr>
          <w:rFonts w:ascii="Avenir Next Condensed Medium" w:hAnsi="Avenir Next Condensed Medium" w:cs="Arial"/>
        </w:rPr>
        <w:t>slam poetry and hip hop session</w:t>
      </w:r>
      <w:r>
        <w:rPr>
          <w:rFonts w:ascii="Avenir Next Condensed Medium" w:hAnsi="Avenir Next Condensed Medium" w:cs="Arial"/>
        </w:rPr>
        <w:t xml:space="preserve"> by </w:t>
      </w:r>
      <w:proofErr w:type="spellStart"/>
      <w:r>
        <w:rPr>
          <w:rFonts w:ascii="Avenir Next Condensed Medium" w:hAnsi="Avenir Next Condensed Medium" w:cs="Arial"/>
        </w:rPr>
        <w:t>Hitman</w:t>
      </w:r>
      <w:proofErr w:type="spellEnd"/>
      <w:r>
        <w:rPr>
          <w:rFonts w:ascii="Avenir Next Condensed Medium" w:hAnsi="Avenir Next Condensed Medium" w:cs="Arial"/>
        </w:rPr>
        <w:t xml:space="preserve"> CEO</w:t>
      </w:r>
      <w:r w:rsidR="00840AC0">
        <w:rPr>
          <w:rFonts w:ascii="Avenir Next Condensed Medium" w:hAnsi="Avenir Next Condensed Medium" w:cs="Arial"/>
        </w:rPr>
        <w:t xml:space="preserve">, which proved to be a hit amongst learners from </w:t>
      </w:r>
      <w:r>
        <w:rPr>
          <w:rFonts w:ascii="Avenir Next Condensed Medium" w:hAnsi="Avenir Next Condensed Medium" w:cs="Arial"/>
        </w:rPr>
        <w:t>local</w:t>
      </w:r>
      <w:r w:rsidR="00840AC0">
        <w:rPr>
          <w:rFonts w:ascii="Avenir Next Condensed Medium" w:hAnsi="Avenir Next Condensed Medium" w:cs="Arial"/>
        </w:rPr>
        <w:t xml:space="preserve"> schools. </w:t>
      </w:r>
    </w:p>
    <w:p w14:paraId="7C102CF6" w14:textId="77777777" w:rsidR="00840AC0" w:rsidRDefault="00840AC0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751CFEE1" w14:textId="0C556204" w:rsidR="008F6F3C" w:rsidRDefault="00840AC0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I</w:t>
      </w:r>
      <w:r w:rsidR="008F406F">
        <w:rPr>
          <w:rFonts w:ascii="Avenir Next Condensed Medium" w:hAnsi="Avenir Next Condensed Medium" w:cs="Arial"/>
        </w:rPr>
        <w:t xml:space="preserve">t wasn’t until the MEC of Sport, Arts and Culture’s </w:t>
      </w:r>
      <w:r>
        <w:rPr>
          <w:rFonts w:ascii="Avenir Next Condensed Medium" w:hAnsi="Avenir Next Condensed Medium" w:cs="Arial"/>
        </w:rPr>
        <w:t xml:space="preserve">visit that the adrenalin filled the room. </w:t>
      </w:r>
    </w:p>
    <w:p w14:paraId="39E6E685" w14:textId="77777777" w:rsidR="007D6B0A" w:rsidRDefault="007D6B0A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74DCF5F1" w14:textId="40129A3A" w:rsidR="00337113" w:rsidRDefault="008F406F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MEC for Sport</w:t>
      </w:r>
      <w:r w:rsidR="007514EF">
        <w:rPr>
          <w:rFonts w:ascii="Avenir Next Condensed Medium" w:hAnsi="Avenir Next Condensed Medium" w:cs="Arial"/>
        </w:rPr>
        <w:t xml:space="preserve">, Arts and Culture, </w:t>
      </w:r>
      <w:proofErr w:type="spellStart"/>
      <w:r w:rsidR="007514EF">
        <w:rPr>
          <w:rFonts w:ascii="Avenir Next Condensed Medium" w:hAnsi="Avenir Next Condensed Medium" w:cs="Arial"/>
        </w:rPr>
        <w:t>Ms</w:t>
      </w:r>
      <w:proofErr w:type="spellEnd"/>
      <w:r w:rsidR="007514EF">
        <w:rPr>
          <w:rFonts w:ascii="Avenir Next Condensed Medium" w:hAnsi="Avenir Next Condensed Medium" w:cs="Arial"/>
        </w:rPr>
        <w:t xml:space="preserve"> </w:t>
      </w:r>
      <w:proofErr w:type="spellStart"/>
      <w:r w:rsidR="007514EF">
        <w:rPr>
          <w:rFonts w:ascii="Avenir Next Condensed Medium" w:hAnsi="Avenir Next Condensed Medium" w:cs="Arial"/>
        </w:rPr>
        <w:t>Bongiwe</w:t>
      </w:r>
      <w:proofErr w:type="spellEnd"/>
      <w:r w:rsidR="007514EF">
        <w:rPr>
          <w:rFonts w:ascii="Avenir Next Condensed Medium" w:hAnsi="Avenir Next Condensed Medium" w:cs="Arial"/>
        </w:rPr>
        <w:t xml:space="preserve"> </w:t>
      </w:r>
      <w:proofErr w:type="spellStart"/>
      <w:r w:rsidR="007514EF">
        <w:rPr>
          <w:rFonts w:ascii="Avenir Next Condensed Medium" w:hAnsi="Avenir Next Condensed Medium" w:cs="Arial"/>
        </w:rPr>
        <w:t>Mbinqo-Gigaba</w:t>
      </w:r>
      <w:proofErr w:type="spellEnd"/>
      <w:r w:rsidR="007D6B0A">
        <w:rPr>
          <w:rFonts w:ascii="Avenir Next Condensed Medium" w:hAnsi="Avenir Next Condensed Medium" w:cs="Arial"/>
        </w:rPr>
        <w:t xml:space="preserve"> took a tour of the facilities, sitting in on some of the National Book Week activities taking place. She spent some time with the Early</w:t>
      </w:r>
      <w:r w:rsidR="007514EF">
        <w:rPr>
          <w:rFonts w:ascii="Avenir Next Condensed Medium" w:hAnsi="Avenir Next Condensed Medium" w:cs="Arial"/>
        </w:rPr>
        <w:t xml:space="preserve"> Childhood Development (ECD) learner</w:t>
      </w:r>
      <w:r w:rsidR="007D6B0A">
        <w:rPr>
          <w:rFonts w:ascii="Avenir Next Condensed Medium" w:hAnsi="Avenir Next Condensed Medium" w:cs="Arial"/>
        </w:rPr>
        <w:t xml:space="preserve">s and </w:t>
      </w:r>
      <w:r w:rsidR="00337113">
        <w:rPr>
          <w:rFonts w:ascii="Avenir Next Condensed Medium" w:hAnsi="Avenir Next Condensed Medium" w:cs="Arial"/>
        </w:rPr>
        <w:t>read</w:t>
      </w:r>
      <w:r w:rsidR="007D6B0A">
        <w:rPr>
          <w:rFonts w:ascii="Avenir Next Condensed Medium" w:hAnsi="Avenir Next Condensed Medium" w:cs="Arial"/>
        </w:rPr>
        <w:t xml:space="preserve"> ex</w:t>
      </w:r>
      <w:r w:rsidR="00337113">
        <w:rPr>
          <w:rFonts w:ascii="Avenir Next Condensed Medium" w:hAnsi="Avenir Next Condensed Medium" w:cs="Arial"/>
        </w:rPr>
        <w:t xml:space="preserve">cerpts from a storybook to them before heading to the gallery hall for the unveiling of the Sol </w:t>
      </w:r>
      <w:proofErr w:type="spellStart"/>
      <w:r w:rsidR="00337113">
        <w:rPr>
          <w:rFonts w:ascii="Avenir Next Condensed Medium" w:hAnsi="Avenir Next Condensed Medium" w:cs="Arial"/>
        </w:rPr>
        <w:t>Plaatje</w:t>
      </w:r>
      <w:proofErr w:type="spellEnd"/>
      <w:r w:rsidR="00337113">
        <w:rPr>
          <w:rFonts w:ascii="Avenir Next Condensed Medium" w:hAnsi="Avenir Next Condensed Medium" w:cs="Arial"/>
        </w:rPr>
        <w:t xml:space="preserve"> bust.</w:t>
      </w:r>
    </w:p>
    <w:p w14:paraId="70D284B5" w14:textId="77777777" w:rsidR="00337113" w:rsidRDefault="00337113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5A627826" w14:textId="13813731" w:rsidR="009A22DB" w:rsidRDefault="00337113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“We take immense pride that the Northern Cape has now become part of National Book Week </w:t>
      </w:r>
      <w:r w:rsidR="009A22DB">
        <w:rPr>
          <w:rFonts w:ascii="Avenir Next Condensed Medium" w:hAnsi="Avenir Next Condensed Medium" w:cs="Arial"/>
        </w:rPr>
        <w:t xml:space="preserve">for the very first time </w:t>
      </w:r>
      <w:r>
        <w:rPr>
          <w:rFonts w:ascii="Avenir Next Condensed Medium" w:hAnsi="Avenir Next Condensed Medium" w:cs="Arial"/>
        </w:rPr>
        <w:t xml:space="preserve">and we </w:t>
      </w:r>
      <w:r w:rsidR="008F406F">
        <w:rPr>
          <w:rFonts w:ascii="Avenir Next Condensed Medium" w:hAnsi="Avenir Next Condensed Medium" w:cs="Arial"/>
        </w:rPr>
        <w:t>have created several programs</w:t>
      </w:r>
      <w:r>
        <w:rPr>
          <w:rFonts w:ascii="Avenir Next Condensed Medium" w:hAnsi="Avenir Next Condensed Medium" w:cs="Arial"/>
        </w:rPr>
        <w:t xml:space="preserve"> </w:t>
      </w:r>
      <w:r w:rsidR="009A22DB">
        <w:rPr>
          <w:rFonts w:ascii="Avenir Next Condensed Medium" w:hAnsi="Avenir Next Condensed Medium" w:cs="Arial"/>
        </w:rPr>
        <w:t xml:space="preserve">that will hone in on literacy and reading, such as the </w:t>
      </w:r>
      <w:proofErr w:type="spellStart"/>
      <w:r w:rsidR="009A22DB">
        <w:rPr>
          <w:rFonts w:ascii="Avenir Next Condensed Medium" w:hAnsi="Avenir Next Condensed Medium" w:cs="Arial"/>
        </w:rPr>
        <w:t>programme</w:t>
      </w:r>
      <w:proofErr w:type="spellEnd"/>
      <w:r w:rsidR="009A22DB">
        <w:rPr>
          <w:rFonts w:ascii="Avenir Next Condensed Medium" w:hAnsi="Avenir Next Condensed Medium" w:cs="Arial"/>
        </w:rPr>
        <w:t xml:space="preserve"> for budding writers,” </w:t>
      </w:r>
    </w:p>
    <w:p w14:paraId="1A2220F6" w14:textId="77777777" w:rsidR="009A22DB" w:rsidRDefault="009A22DB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2A574826" w14:textId="140C0278" w:rsidR="009A22DB" w:rsidRDefault="009A22DB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She went on to urge the audience to go out there and #BUY_A_BOOK so that books can be made available to people who are less fortunate. </w:t>
      </w:r>
    </w:p>
    <w:p w14:paraId="64D67251" w14:textId="77777777" w:rsidR="009A22DB" w:rsidRDefault="009A22DB" w:rsidP="00840AC0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746AE12A" w14:textId="2C07ACD6" w:rsidR="008F6F3C" w:rsidRDefault="009A22DB" w:rsidP="00E84CE5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With September 8</w:t>
      </w:r>
      <w:r w:rsidRPr="009A22DB">
        <w:rPr>
          <w:rFonts w:ascii="Avenir Next Condensed Medium" w:hAnsi="Avenir Next Condensed Medium" w:cs="Arial"/>
          <w:vertAlign w:val="superscript"/>
        </w:rPr>
        <w:t>th</w:t>
      </w:r>
      <w:r>
        <w:rPr>
          <w:rFonts w:ascii="Avenir Next Condensed Medium" w:hAnsi="Avenir Next Condensed Medium" w:cs="Arial"/>
        </w:rPr>
        <w:t xml:space="preserve"> being International Literacy Day, it is also fit</w:t>
      </w:r>
      <w:r w:rsidR="008F406F">
        <w:rPr>
          <w:rFonts w:ascii="Avenir Next Condensed Medium" w:hAnsi="Avenir Next Condensed Medium" w:cs="Arial"/>
        </w:rPr>
        <w:t xml:space="preserve">ting that the Northern </w:t>
      </w:r>
      <w:proofErr w:type="gramStart"/>
      <w:r w:rsidR="008F406F">
        <w:rPr>
          <w:rFonts w:ascii="Avenir Next Condensed Medium" w:hAnsi="Avenir Next Condensed Medium" w:cs="Arial"/>
        </w:rPr>
        <w:t xml:space="preserve">Cape </w:t>
      </w:r>
      <w:bookmarkStart w:id="0" w:name="_GoBack"/>
      <w:bookmarkEnd w:id="0"/>
      <w:r>
        <w:rPr>
          <w:rFonts w:ascii="Avenir Next Condensed Medium" w:hAnsi="Avenir Next Condensed Medium" w:cs="Arial"/>
        </w:rPr>
        <w:t xml:space="preserve"> commemorates</w:t>
      </w:r>
      <w:proofErr w:type="gramEnd"/>
      <w:r>
        <w:rPr>
          <w:rFonts w:ascii="Avenir Next Condensed Medium" w:hAnsi="Avenir Next Condensed Medium" w:cs="Arial"/>
        </w:rPr>
        <w:t xml:space="preserve"> 100 years of the Sol </w:t>
      </w:r>
      <w:proofErr w:type="spellStart"/>
      <w:r>
        <w:rPr>
          <w:rFonts w:ascii="Avenir Next Condensed Medium" w:hAnsi="Avenir Next Condensed Medium" w:cs="Arial"/>
        </w:rPr>
        <w:t>Plaatje</w:t>
      </w:r>
      <w:proofErr w:type="spellEnd"/>
      <w:r>
        <w:rPr>
          <w:rFonts w:ascii="Avenir Next Condensed Medium" w:hAnsi="Avenir Next Condensed Medium" w:cs="Arial"/>
        </w:rPr>
        <w:t xml:space="preserve"> book: “Native Life in South Africa” and that National Book Week was there to celebrate this momentous occasion.</w:t>
      </w:r>
    </w:p>
    <w:p w14:paraId="70806C2E" w14:textId="77777777" w:rsidR="00E84CE5" w:rsidRDefault="00E84CE5" w:rsidP="00E84CE5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6FA2EA35" w14:textId="35DD0E79" w:rsidR="002F15C1" w:rsidRDefault="002F15C1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National Book Week runs from 05-11 September and is celebrated across all nine provinces. It is a reading campaign aimed to encourage more South Africans to become readers of books and to get more books into South African homes. </w:t>
      </w:r>
    </w:p>
    <w:p w14:paraId="68A8FC1F" w14:textId="77777777" w:rsidR="002F15C1" w:rsidRDefault="002F15C1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7C81104B" w14:textId="74CE8104" w:rsidR="002F15C1" w:rsidRDefault="002F15C1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Up until the 18 September, National Book Week has made books available for R20 at the following retailers: Bargain Books, Exclusive Books and Takealot</w:t>
      </w:r>
      <w:r w:rsidR="005B1B74">
        <w:rPr>
          <w:rFonts w:ascii="Avenir Next Condensed Medium" w:hAnsi="Avenir Next Condensed Medium" w:cs="Arial"/>
        </w:rPr>
        <w:t>.com</w:t>
      </w:r>
    </w:p>
    <w:p w14:paraId="01218E93" w14:textId="3514C3DC" w:rsidR="0042087B" w:rsidRDefault="0042087B" w:rsidP="00242EA8">
      <w:pPr>
        <w:spacing w:line="276" w:lineRule="auto"/>
        <w:ind w:right="-142"/>
        <w:jc w:val="both"/>
        <w:rPr>
          <w:rFonts w:ascii="Avenir Next Condensed Medium" w:hAnsi="Avenir Next Condensed Medium" w:cs="Arial"/>
        </w:rPr>
      </w:pPr>
    </w:p>
    <w:p w14:paraId="7F674111" w14:textId="373814B3" w:rsidR="0042087B" w:rsidRDefault="0042087B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A reading nation is a leading nation!</w:t>
      </w:r>
    </w:p>
    <w:p w14:paraId="313871DC" w14:textId="77777777" w:rsidR="005B1B74" w:rsidRDefault="005B1B74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5D74E50E" w14:textId="6B6E9FB7" w:rsidR="005B1B74" w:rsidRDefault="005B1B74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Visit: </w:t>
      </w:r>
      <w:hyperlink r:id="rId8" w:history="1">
        <w:r w:rsidRPr="00EC5EA8">
          <w:rPr>
            <w:rStyle w:val="Hyperlink"/>
            <w:rFonts w:ascii="Avenir Next Condensed Medium" w:hAnsi="Avenir Next Condensed Medium" w:cs="Arial"/>
          </w:rPr>
          <w:t>www.sabookcouncil.co.za</w:t>
        </w:r>
      </w:hyperlink>
      <w:r>
        <w:rPr>
          <w:rFonts w:ascii="Avenir Next Condensed Medium" w:hAnsi="Avenir Next Condensed Medium" w:cs="Arial"/>
        </w:rPr>
        <w:t xml:space="preserve"> for more information on National Book Week.</w:t>
      </w:r>
    </w:p>
    <w:p w14:paraId="3316B818" w14:textId="77777777" w:rsidR="00231C31" w:rsidRDefault="00231C31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09A1374E" w14:textId="30845C41" w:rsidR="00231C31" w:rsidRDefault="00231C31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ENDS/</w:t>
      </w:r>
    </w:p>
    <w:p w14:paraId="08D362DD" w14:textId="77777777" w:rsidR="00231C31" w:rsidRDefault="00231C31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</w:p>
    <w:p w14:paraId="3BE9809D" w14:textId="748FE879" w:rsidR="00231C31" w:rsidRDefault="00231C31" w:rsidP="00873CBA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>For more information, please contact:</w:t>
      </w:r>
    </w:p>
    <w:p w14:paraId="499D9884" w14:textId="5AD79E51" w:rsidR="00231C31" w:rsidRDefault="00231C31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r>
        <w:rPr>
          <w:rFonts w:ascii="Avenir Next Condensed Medium" w:hAnsi="Avenir Next Condensed Medium" w:cs="Arial"/>
        </w:rPr>
        <w:t xml:space="preserve">Vista Kalipa | </w:t>
      </w:r>
      <w:proofErr w:type="spellStart"/>
      <w:r>
        <w:rPr>
          <w:rFonts w:ascii="Avenir Next Condensed Medium" w:hAnsi="Avenir Next Condensed Medium" w:cs="Arial"/>
        </w:rPr>
        <w:t>OnPoint</w:t>
      </w:r>
      <w:proofErr w:type="spellEnd"/>
      <w:r>
        <w:rPr>
          <w:rFonts w:ascii="Avenir Next Condensed Medium" w:hAnsi="Avenir Next Condensed Medium" w:cs="Arial"/>
        </w:rPr>
        <w:t xml:space="preserve"> PR</w:t>
      </w:r>
    </w:p>
    <w:p w14:paraId="3DF0D2E6" w14:textId="1236F3D0" w:rsidR="00231C31" w:rsidRDefault="008F406F" w:rsidP="00655748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</w:rPr>
      </w:pPr>
      <w:hyperlink r:id="rId9" w:history="1">
        <w:r w:rsidR="00231C31" w:rsidRPr="00EC5EA8">
          <w:rPr>
            <w:rStyle w:val="Hyperlink"/>
            <w:rFonts w:ascii="Avenir Next Condensed Medium" w:hAnsi="Avenir Next Condensed Medium" w:cs="Arial"/>
          </w:rPr>
          <w:t>vista@onpointpr.co.za</w:t>
        </w:r>
      </w:hyperlink>
      <w:r w:rsidR="00231C31">
        <w:rPr>
          <w:rFonts w:ascii="Avenir Next Condensed Medium" w:hAnsi="Avenir Next Condensed Medium" w:cs="Arial"/>
        </w:rPr>
        <w:t xml:space="preserve"> | 073 673 4678</w:t>
      </w:r>
    </w:p>
    <w:p w14:paraId="5F45CB71" w14:textId="48A6EF42" w:rsidR="00B443DB" w:rsidRDefault="00655748" w:rsidP="00E87BDE">
      <w:pPr>
        <w:spacing w:line="276" w:lineRule="auto"/>
        <w:ind w:left="426" w:right="-142"/>
        <w:jc w:val="both"/>
        <w:rPr>
          <w:rFonts w:ascii="Avenir Next Condensed Medium" w:hAnsi="Avenir Next Condensed Medium" w:cs="Arial"/>
          <w:b/>
        </w:rPr>
      </w:pPr>
      <w:r>
        <w:rPr>
          <w:rFonts w:ascii="Avenir Next Condensed Medium" w:hAnsi="Avenir Next Condensed Medium" w:cs="Arial"/>
        </w:rPr>
        <w:t xml:space="preserve"> </w:t>
      </w:r>
    </w:p>
    <w:p w14:paraId="139AA138" w14:textId="77777777" w:rsidR="00B443DB" w:rsidRPr="004F2D7C" w:rsidRDefault="00B443DB" w:rsidP="004877E6">
      <w:pPr>
        <w:spacing w:line="276" w:lineRule="auto"/>
        <w:ind w:left="426" w:right="-142"/>
        <w:jc w:val="both"/>
        <w:rPr>
          <w:rFonts w:ascii="Avenir Next Condensed Medium" w:hAnsi="Avenir Next Condensed Medium"/>
        </w:rPr>
      </w:pPr>
    </w:p>
    <w:sectPr w:rsidR="00B443DB" w:rsidRPr="004F2D7C" w:rsidSect="0055033D">
      <w:headerReference w:type="default" r:id="rId10"/>
      <w:pgSz w:w="11900" w:h="16840"/>
      <w:pgMar w:top="2860" w:right="1126" w:bottom="1080" w:left="1560" w:header="238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E291" w14:textId="77777777" w:rsidR="00337113" w:rsidRDefault="00337113" w:rsidP="003A0E7A">
      <w:r>
        <w:separator/>
      </w:r>
    </w:p>
  </w:endnote>
  <w:endnote w:type="continuationSeparator" w:id="0">
    <w:p w14:paraId="16F07FBD" w14:textId="77777777" w:rsidR="00337113" w:rsidRDefault="00337113" w:rsidP="003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62BE" w14:textId="77777777" w:rsidR="00337113" w:rsidRDefault="00337113" w:rsidP="003A0E7A">
      <w:r>
        <w:separator/>
      </w:r>
    </w:p>
  </w:footnote>
  <w:footnote w:type="continuationSeparator" w:id="0">
    <w:p w14:paraId="06F135FA" w14:textId="77777777" w:rsidR="00337113" w:rsidRDefault="00337113" w:rsidP="003A0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7AD" w14:textId="77777777" w:rsidR="00337113" w:rsidRDefault="003371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9D722" wp14:editId="41BEFAC2">
          <wp:simplePos x="0" y="0"/>
          <wp:positionH relativeFrom="column">
            <wp:posOffset>-1054100</wp:posOffset>
          </wp:positionH>
          <wp:positionV relativeFrom="paragraph">
            <wp:posOffset>-1675130</wp:posOffset>
          </wp:positionV>
          <wp:extent cx="7683500" cy="10856595"/>
          <wp:effectExtent l="0" t="0" r="12700" b="0"/>
          <wp:wrapNone/>
          <wp:docPr id="4" name="Picture 4" descr="Macintosh HD:Users:anika-fortdesign:Documents:WIP:2016:NBW:Letterhead:NBW_Letterhead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ika-fortdesign:Documents:WIP:2016:NBW:Letterhead:NBW_Letterhead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5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9CF"/>
    <w:multiLevelType w:val="hybridMultilevel"/>
    <w:tmpl w:val="374CE8A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9240582"/>
    <w:multiLevelType w:val="hybridMultilevel"/>
    <w:tmpl w:val="D814F0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C3A1E"/>
    <w:multiLevelType w:val="multilevel"/>
    <w:tmpl w:val="ADA0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5"/>
    <w:rsid w:val="00035802"/>
    <w:rsid w:val="00042102"/>
    <w:rsid w:val="0004717C"/>
    <w:rsid w:val="00063949"/>
    <w:rsid w:val="00064A4F"/>
    <w:rsid w:val="000755CD"/>
    <w:rsid w:val="000D07BE"/>
    <w:rsid w:val="000E6233"/>
    <w:rsid w:val="000F5889"/>
    <w:rsid w:val="001365EF"/>
    <w:rsid w:val="00141413"/>
    <w:rsid w:val="001549F9"/>
    <w:rsid w:val="00170DEF"/>
    <w:rsid w:val="001D36BF"/>
    <w:rsid w:val="001E5A09"/>
    <w:rsid w:val="001F50F8"/>
    <w:rsid w:val="001F6EFC"/>
    <w:rsid w:val="0020241C"/>
    <w:rsid w:val="00221912"/>
    <w:rsid w:val="00231C31"/>
    <w:rsid w:val="00242EA8"/>
    <w:rsid w:val="00250B4B"/>
    <w:rsid w:val="002A65CC"/>
    <w:rsid w:val="002B0CAA"/>
    <w:rsid w:val="002C667E"/>
    <w:rsid w:val="002E027A"/>
    <w:rsid w:val="002F15C1"/>
    <w:rsid w:val="0030076F"/>
    <w:rsid w:val="00304956"/>
    <w:rsid w:val="003105A8"/>
    <w:rsid w:val="003254D0"/>
    <w:rsid w:val="00327E33"/>
    <w:rsid w:val="00337113"/>
    <w:rsid w:val="00365341"/>
    <w:rsid w:val="00376914"/>
    <w:rsid w:val="003877D0"/>
    <w:rsid w:val="003A0E7A"/>
    <w:rsid w:val="003B4527"/>
    <w:rsid w:val="003D61BF"/>
    <w:rsid w:val="003E1D2B"/>
    <w:rsid w:val="0042087B"/>
    <w:rsid w:val="00442841"/>
    <w:rsid w:val="0045556F"/>
    <w:rsid w:val="004877E6"/>
    <w:rsid w:val="00490559"/>
    <w:rsid w:val="004E2A70"/>
    <w:rsid w:val="004F2D7C"/>
    <w:rsid w:val="004F780E"/>
    <w:rsid w:val="005058C4"/>
    <w:rsid w:val="00510CF8"/>
    <w:rsid w:val="005350D5"/>
    <w:rsid w:val="00543258"/>
    <w:rsid w:val="0055033D"/>
    <w:rsid w:val="00587280"/>
    <w:rsid w:val="005A71D6"/>
    <w:rsid w:val="005B1B74"/>
    <w:rsid w:val="00632EA8"/>
    <w:rsid w:val="006437E6"/>
    <w:rsid w:val="00655748"/>
    <w:rsid w:val="00662DDD"/>
    <w:rsid w:val="0067198C"/>
    <w:rsid w:val="00680DC3"/>
    <w:rsid w:val="006A6151"/>
    <w:rsid w:val="006E4305"/>
    <w:rsid w:val="006F6496"/>
    <w:rsid w:val="006F7D9D"/>
    <w:rsid w:val="007026C0"/>
    <w:rsid w:val="00722B7D"/>
    <w:rsid w:val="00732830"/>
    <w:rsid w:val="00736C4E"/>
    <w:rsid w:val="007467DE"/>
    <w:rsid w:val="007514EF"/>
    <w:rsid w:val="00784115"/>
    <w:rsid w:val="007D3436"/>
    <w:rsid w:val="007D48D8"/>
    <w:rsid w:val="007D6B0A"/>
    <w:rsid w:val="007E7908"/>
    <w:rsid w:val="00805E9F"/>
    <w:rsid w:val="00826468"/>
    <w:rsid w:val="00840AC0"/>
    <w:rsid w:val="00873CBA"/>
    <w:rsid w:val="008831FC"/>
    <w:rsid w:val="008B4384"/>
    <w:rsid w:val="008C1DCE"/>
    <w:rsid w:val="008D06B5"/>
    <w:rsid w:val="008E2EAA"/>
    <w:rsid w:val="008F406F"/>
    <w:rsid w:val="008F6F3C"/>
    <w:rsid w:val="0090320F"/>
    <w:rsid w:val="009166D7"/>
    <w:rsid w:val="00944299"/>
    <w:rsid w:val="009A22DB"/>
    <w:rsid w:val="009B55B7"/>
    <w:rsid w:val="009B5C96"/>
    <w:rsid w:val="009D26AE"/>
    <w:rsid w:val="00A24AF4"/>
    <w:rsid w:val="00A37BAE"/>
    <w:rsid w:val="00A7297A"/>
    <w:rsid w:val="00A72B2D"/>
    <w:rsid w:val="00A76640"/>
    <w:rsid w:val="00A850CA"/>
    <w:rsid w:val="00AA0D66"/>
    <w:rsid w:val="00AC6118"/>
    <w:rsid w:val="00B07EA8"/>
    <w:rsid w:val="00B23A64"/>
    <w:rsid w:val="00B34119"/>
    <w:rsid w:val="00B443DB"/>
    <w:rsid w:val="00B52942"/>
    <w:rsid w:val="00B611F0"/>
    <w:rsid w:val="00B627F4"/>
    <w:rsid w:val="00B67A99"/>
    <w:rsid w:val="00B801B6"/>
    <w:rsid w:val="00B8194A"/>
    <w:rsid w:val="00B95783"/>
    <w:rsid w:val="00BE2DC1"/>
    <w:rsid w:val="00BF4E90"/>
    <w:rsid w:val="00C31136"/>
    <w:rsid w:val="00C40ABA"/>
    <w:rsid w:val="00C525D8"/>
    <w:rsid w:val="00C66A18"/>
    <w:rsid w:val="00CB7F47"/>
    <w:rsid w:val="00CE712F"/>
    <w:rsid w:val="00D20733"/>
    <w:rsid w:val="00D25931"/>
    <w:rsid w:val="00DA7828"/>
    <w:rsid w:val="00DB582B"/>
    <w:rsid w:val="00DD746F"/>
    <w:rsid w:val="00DF5165"/>
    <w:rsid w:val="00E12C3B"/>
    <w:rsid w:val="00E2354C"/>
    <w:rsid w:val="00E84CE5"/>
    <w:rsid w:val="00E87BDE"/>
    <w:rsid w:val="00EB116B"/>
    <w:rsid w:val="00EF6A80"/>
    <w:rsid w:val="00F01F6C"/>
    <w:rsid w:val="00F35FFA"/>
    <w:rsid w:val="00F655C6"/>
    <w:rsid w:val="00F6573F"/>
    <w:rsid w:val="00FA40F1"/>
    <w:rsid w:val="00FE0EE2"/>
    <w:rsid w:val="00FF2619"/>
    <w:rsid w:val="00FF6580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785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0E7A"/>
  </w:style>
  <w:style w:type="paragraph" w:styleId="Footer">
    <w:name w:val="footer"/>
    <w:basedOn w:val="Normal"/>
    <w:link w:val="Foot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0E7A"/>
  </w:style>
  <w:style w:type="paragraph" w:styleId="BalloonText">
    <w:name w:val="Balloon Text"/>
    <w:basedOn w:val="Normal"/>
    <w:link w:val="BalloonTextChar"/>
    <w:uiPriority w:val="99"/>
    <w:semiHidden/>
    <w:unhideWhenUsed/>
    <w:rsid w:val="003A0E7A"/>
    <w:pPr>
      <w:spacing w:line="360" w:lineRule="auto"/>
    </w:pPr>
    <w:rPr>
      <w:rFonts w:ascii="Lucida Grande" w:eastAsiaTheme="minorEastAsia" w:hAnsi="Lucida Grande" w:cstheme="minorBidi"/>
      <w:color w:val="0D0D0D" w:themeColor="text1" w:themeTint="F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0E7A"/>
    <w:pPr>
      <w:spacing w:before="100" w:beforeAutospacing="1" w:after="100" w:afterAutospacing="1" w:line="360" w:lineRule="auto"/>
    </w:pPr>
    <w:rPr>
      <w:rFonts w:ascii="Times" w:eastAsiaTheme="minorEastAsia" w:hAnsi="Times"/>
      <w:color w:val="0D0D0D" w:themeColor="text1" w:themeTint="F2"/>
      <w:sz w:val="20"/>
      <w:szCs w:val="20"/>
    </w:rPr>
  </w:style>
  <w:style w:type="character" w:styleId="Hyperlink">
    <w:name w:val="Hyperlink"/>
    <w:uiPriority w:val="99"/>
    <w:unhideWhenUsed/>
    <w:rsid w:val="00D25931"/>
    <w:rPr>
      <w:color w:val="0000FF"/>
      <w:u w:val="single"/>
    </w:rPr>
  </w:style>
  <w:style w:type="paragraph" w:styleId="NoSpacing">
    <w:name w:val="No Spacing"/>
    <w:uiPriority w:val="1"/>
    <w:qFormat/>
    <w:rsid w:val="00D25931"/>
    <w:rPr>
      <w:rFonts w:eastAsiaTheme="minorHAns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2593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D25931"/>
  </w:style>
  <w:style w:type="character" w:styleId="FollowedHyperlink">
    <w:name w:val="FollowedHyperlink"/>
    <w:basedOn w:val="DefaultParagraphFont"/>
    <w:uiPriority w:val="99"/>
    <w:semiHidden/>
    <w:unhideWhenUsed/>
    <w:rsid w:val="00D25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3283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8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32830"/>
    <w:rPr>
      <w:vertAlign w:val="superscript"/>
    </w:rPr>
  </w:style>
  <w:style w:type="paragraph" w:styleId="BodyText">
    <w:name w:val="Body Text"/>
    <w:basedOn w:val="Normal"/>
    <w:link w:val="BodyTextChar"/>
    <w:rsid w:val="00C31136"/>
    <w:pPr>
      <w:spacing w:after="120"/>
    </w:pPr>
    <w:rPr>
      <w:rFonts w:eastAsia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C31136"/>
    <w:rPr>
      <w:rFonts w:ascii="Times New Roman" w:eastAsia="Times New Roman" w:hAnsi="Times New Roman" w:cs="Times New Roman"/>
      <w:lang w:val="x-none"/>
    </w:rPr>
  </w:style>
  <w:style w:type="character" w:styleId="Strong">
    <w:name w:val="Strong"/>
    <w:basedOn w:val="DefaultParagraphFont"/>
    <w:uiPriority w:val="22"/>
    <w:qFormat/>
    <w:rsid w:val="007841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032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20F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0F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0E7A"/>
  </w:style>
  <w:style w:type="paragraph" w:styleId="Footer">
    <w:name w:val="footer"/>
    <w:basedOn w:val="Normal"/>
    <w:link w:val="Foot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0E7A"/>
  </w:style>
  <w:style w:type="paragraph" w:styleId="BalloonText">
    <w:name w:val="Balloon Text"/>
    <w:basedOn w:val="Normal"/>
    <w:link w:val="BalloonTextChar"/>
    <w:uiPriority w:val="99"/>
    <w:semiHidden/>
    <w:unhideWhenUsed/>
    <w:rsid w:val="003A0E7A"/>
    <w:pPr>
      <w:spacing w:line="360" w:lineRule="auto"/>
    </w:pPr>
    <w:rPr>
      <w:rFonts w:ascii="Lucida Grande" w:eastAsiaTheme="minorEastAsia" w:hAnsi="Lucida Grande" w:cstheme="minorBidi"/>
      <w:color w:val="0D0D0D" w:themeColor="text1" w:themeTint="F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0E7A"/>
    <w:pPr>
      <w:spacing w:before="100" w:beforeAutospacing="1" w:after="100" w:afterAutospacing="1" w:line="360" w:lineRule="auto"/>
    </w:pPr>
    <w:rPr>
      <w:rFonts w:ascii="Times" w:eastAsiaTheme="minorEastAsia" w:hAnsi="Times"/>
      <w:color w:val="0D0D0D" w:themeColor="text1" w:themeTint="F2"/>
      <w:sz w:val="20"/>
      <w:szCs w:val="20"/>
    </w:rPr>
  </w:style>
  <w:style w:type="character" w:styleId="Hyperlink">
    <w:name w:val="Hyperlink"/>
    <w:uiPriority w:val="99"/>
    <w:unhideWhenUsed/>
    <w:rsid w:val="00D25931"/>
    <w:rPr>
      <w:color w:val="0000FF"/>
      <w:u w:val="single"/>
    </w:rPr>
  </w:style>
  <w:style w:type="paragraph" w:styleId="NoSpacing">
    <w:name w:val="No Spacing"/>
    <w:uiPriority w:val="1"/>
    <w:qFormat/>
    <w:rsid w:val="00D25931"/>
    <w:rPr>
      <w:rFonts w:eastAsiaTheme="minorHAns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2593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D25931"/>
  </w:style>
  <w:style w:type="character" w:styleId="FollowedHyperlink">
    <w:name w:val="FollowedHyperlink"/>
    <w:basedOn w:val="DefaultParagraphFont"/>
    <w:uiPriority w:val="99"/>
    <w:semiHidden/>
    <w:unhideWhenUsed/>
    <w:rsid w:val="00D25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3283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8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32830"/>
    <w:rPr>
      <w:vertAlign w:val="superscript"/>
    </w:rPr>
  </w:style>
  <w:style w:type="paragraph" w:styleId="BodyText">
    <w:name w:val="Body Text"/>
    <w:basedOn w:val="Normal"/>
    <w:link w:val="BodyTextChar"/>
    <w:rsid w:val="00C31136"/>
    <w:pPr>
      <w:spacing w:after="120"/>
    </w:pPr>
    <w:rPr>
      <w:rFonts w:eastAsia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C31136"/>
    <w:rPr>
      <w:rFonts w:ascii="Times New Roman" w:eastAsia="Times New Roman" w:hAnsi="Times New Roman" w:cs="Times New Roman"/>
      <w:lang w:val="x-none"/>
    </w:rPr>
  </w:style>
  <w:style w:type="character" w:styleId="Strong">
    <w:name w:val="Strong"/>
    <w:basedOn w:val="DefaultParagraphFont"/>
    <w:uiPriority w:val="22"/>
    <w:qFormat/>
    <w:rsid w:val="007841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032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20F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0F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bookcouncil.co.za" TargetMode="External"/><Relationship Id="rId9" Type="http://schemas.openxmlformats.org/officeDocument/2006/relationships/hyperlink" Target="mailto:vista@onpointpr.co.z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1918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 Kalipa</dc:creator>
  <cp:lastModifiedBy>Vista  Kalipa</cp:lastModifiedBy>
  <cp:revision>2</cp:revision>
  <dcterms:created xsi:type="dcterms:W3CDTF">2016-09-08T15:21:00Z</dcterms:created>
  <dcterms:modified xsi:type="dcterms:W3CDTF">2016-09-08T15:21:00Z</dcterms:modified>
</cp:coreProperties>
</file>